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DA5A5" w14:textId="50C826D3" w:rsidR="0085153A" w:rsidRDefault="0085153A" w:rsidP="0027162B">
      <w:pPr>
        <w:jc w:val="center"/>
        <w:rPr>
          <w:b/>
          <w:bCs/>
          <w:sz w:val="32"/>
          <w:szCs w:val="32"/>
          <w:lang w:val="en-GB"/>
        </w:rPr>
      </w:pPr>
      <w:r w:rsidRPr="0027162B">
        <w:rPr>
          <w:b/>
          <w:bCs/>
          <w:sz w:val="32"/>
          <w:szCs w:val="32"/>
          <w:lang w:val="en-GB"/>
        </w:rPr>
        <w:t>GUIDELINES – ADMISSION AND ENROLLMENT INFORMATION</w:t>
      </w:r>
    </w:p>
    <w:p w14:paraId="4A1CDA2D" w14:textId="77777777" w:rsidR="0027162B" w:rsidRPr="0027162B" w:rsidRDefault="0027162B" w:rsidP="0027162B">
      <w:pPr>
        <w:jc w:val="center"/>
        <w:rPr>
          <w:b/>
          <w:bCs/>
          <w:sz w:val="14"/>
          <w:szCs w:val="14"/>
          <w:lang w:val="en-GB"/>
        </w:rPr>
      </w:pPr>
    </w:p>
    <w:p w14:paraId="1490CC4C" w14:textId="5E2D05A0" w:rsidR="004362DA" w:rsidRPr="0027162B" w:rsidRDefault="004362DA" w:rsidP="002A3367">
      <w:pPr>
        <w:jc w:val="both"/>
        <w:rPr>
          <w:b/>
          <w:bCs/>
          <w:sz w:val="28"/>
          <w:szCs w:val="28"/>
          <w:lang w:val="en-GB"/>
        </w:rPr>
      </w:pPr>
      <w:r w:rsidRPr="004362DA">
        <w:rPr>
          <w:b/>
          <w:bCs/>
          <w:sz w:val="28"/>
          <w:szCs w:val="28"/>
          <w:lang w:val="en-GB"/>
        </w:rPr>
        <w:t>Eligibility Requirements</w:t>
      </w:r>
    </w:p>
    <w:p w14:paraId="14A2FEF6" w14:textId="77777777" w:rsidR="0085153A" w:rsidRPr="0085153A" w:rsidRDefault="0085153A" w:rsidP="002A3367">
      <w:pPr>
        <w:jc w:val="both"/>
        <w:rPr>
          <w:lang w:val="en-GB"/>
        </w:rPr>
      </w:pPr>
      <w:r w:rsidRPr="0085153A">
        <w:rPr>
          <w:lang w:val="en-GB"/>
        </w:rPr>
        <w:t>Applicants — including non-EU citizens — are eligible for admission if, by the application deadline, they meet the following criteria:</w:t>
      </w:r>
    </w:p>
    <w:p w14:paraId="61BBB060" w14:textId="3DA3C206" w:rsidR="002A3367" w:rsidRDefault="0085153A" w:rsidP="002A3367">
      <w:pPr>
        <w:numPr>
          <w:ilvl w:val="0"/>
          <w:numId w:val="3"/>
        </w:numPr>
        <w:jc w:val="both"/>
        <w:rPr>
          <w:lang w:val="en-GB"/>
        </w:rPr>
      </w:pPr>
      <w:r w:rsidRPr="0085153A">
        <w:rPr>
          <w:lang w:val="en-GB"/>
        </w:rPr>
        <w:t xml:space="preserve">Possession of a </w:t>
      </w:r>
      <w:proofErr w:type="gramStart"/>
      <w:r w:rsidRPr="0085153A">
        <w:rPr>
          <w:b/>
          <w:bCs/>
          <w:lang w:val="en-GB"/>
        </w:rPr>
        <w:t>Bachelor’s or Master’s</w:t>
      </w:r>
      <w:proofErr w:type="gramEnd"/>
      <w:r w:rsidRPr="0085153A">
        <w:rPr>
          <w:b/>
          <w:bCs/>
          <w:lang w:val="en-GB"/>
        </w:rPr>
        <w:t xml:space="preserve"> degree</w:t>
      </w:r>
      <w:r w:rsidRPr="0085153A">
        <w:rPr>
          <w:lang w:val="en-GB"/>
        </w:rPr>
        <w:t xml:space="preserve"> in any discipline.</w:t>
      </w:r>
    </w:p>
    <w:p w14:paraId="2B84B24B" w14:textId="77777777" w:rsidR="002A3367" w:rsidRPr="004362DA" w:rsidRDefault="002A3367" w:rsidP="002A3367">
      <w:pPr>
        <w:jc w:val="both"/>
        <w:rPr>
          <w:lang w:val="en-GB"/>
        </w:rPr>
      </w:pPr>
    </w:p>
    <w:p w14:paraId="0DF618EE" w14:textId="496CD53D" w:rsidR="002A3367" w:rsidRPr="002A3367" w:rsidRDefault="002A3367" w:rsidP="002A3367">
      <w:pPr>
        <w:jc w:val="both"/>
        <w:rPr>
          <w:b/>
          <w:bCs/>
          <w:sz w:val="28"/>
          <w:szCs w:val="28"/>
          <w:lang w:val="en-GB"/>
        </w:rPr>
      </w:pPr>
      <w:r w:rsidRPr="002A3367">
        <w:rPr>
          <w:b/>
          <w:bCs/>
          <w:sz w:val="28"/>
          <w:szCs w:val="28"/>
          <w:lang w:val="en-GB"/>
        </w:rPr>
        <w:t xml:space="preserve">STEP 1: Application </w:t>
      </w:r>
      <w:r w:rsidR="00DB3376">
        <w:rPr>
          <w:b/>
          <w:bCs/>
          <w:sz w:val="28"/>
          <w:szCs w:val="28"/>
          <w:lang w:val="en-GB"/>
        </w:rPr>
        <w:t xml:space="preserve">for Admission </w:t>
      </w:r>
      <w:r w:rsidRPr="002A3367">
        <w:rPr>
          <w:b/>
          <w:bCs/>
          <w:sz w:val="28"/>
          <w:szCs w:val="28"/>
          <w:lang w:val="en-GB"/>
        </w:rPr>
        <w:t>– Deadline: 15/05/2026</w:t>
      </w:r>
    </w:p>
    <w:p w14:paraId="6157BAAB" w14:textId="7D3EE79E" w:rsidR="002A3367" w:rsidRDefault="0027162B" w:rsidP="002A3367">
      <w:pPr>
        <w:jc w:val="both"/>
        <w:rPr>
          <w:lang w:val="en-GB"/>
        </w:rPr>
      </w:pPr>
      <w:r w:rsidRPr="00BB3913">
        <w:rPr>
          <w:b/>
          <w:bCs/>
          <w:lang w:val="en-GB"/>
        </w:rPr>
        <w:t>1)</w:t>
      </w:r>
      <w:r>
        <w:rPr>
          <w:lang w:val="en-GB"/>
        </w:rPr>
        <w:t xml:space="preserve"> </w:t>
      </w:r>
      <w:r w:rsidR="002A3367" w:rsidRPr="002A3367">
        <w:rPr>
          <w:lang w:val="en-GB"/>
        </w:rPr>
        <w:t xml:space="preserve">The application for admission must be submitted online </w:t>
      </w:r>
      <w:r w:rsidR="003A6A84">
        <w:rPr>
          <w:lang w:val="en-GB"/>
        </w:rPr>
        <w:t xml:space="preserve">(no later than 15/05/2026) </w:t>
      </w:r>
      <w:r w:rsidR="002A3367" w:rsidRPr="002A3367">
        <w:rPr>
          <w:lang w:val="en-GB"/>
        </w:rPr>
        <w:t>at the following link:</w:t>
      </w:r>
      <w:r w:rsidR="002A3367">
        <w:rPr>
          <w:lang w:val="en-GB"/>
        </w:rPr>
        <w:t xml:space="preserve"> </w:t>
      </w:r>
      <w:hyperlink r:id="rId5" w:history="1">
        <w:r w:rsidR="002A3367" w:rsidRPr="00E7224F">
          <w:rPr>
            <w:rStyle w:val="Collegamentoipertestuale"/>
            <w:lang w:val="en-GB"/>
          </w:rPr>
          <w:t>https://survey.unipi.it/index.php/677446?lang=it</w:t>
        </w:r>
      </w:hyperlink>
    </w:p>
    <w:p w14:paraId="6B006062" w14:textId="77777777" w:rsidR="002A3367" w:rsidRPr="002A3367" w:rsidRDefault="002A3367" w:rsidP="002A3367">
      <w:pPr>
        <w:jc w:val="both"/>
        <w:rPr>
          <w:lang w:val="en-GB"/>
        </w:rPr>
      </w:pPr>
      <w:r w:rsidRPr="002A3367">
        <w:rPr>
          <w:lang w:val="en-GB"/>
        </w:rPr>
        <w:t>Applicants are required to upload:</w:t>
      </w:r>
    </w:p>
    <w:p w14:paraId="087E828C" w14:textId="77777777" w:rsidR="002A3367" w:rsidRPr="002A3367" w:rsidRDefault="002A3367" w:rsidP="002A3367">
      <w:pPr>
        <w:numPr>
          <w:ilvl w:val="0"/>
          <w:numId w:val="5"/>
        </w:numPr>
        <w:jc w:val="both"/>
      </w:pPr>
      <w:r w:rsidRPr="002A3367">
        <w:rPr>
          <w:b/>
          <w:bCs/>
        </w:rPr>
        <w:t>Curriculum Vitae</w:t>
      </w:r>
    </w:p>
    <w:p w14:paraId="7862DA8C" w14:textId="77777777" w:rsidR="002A3367" w:rsidRPr="00DB3376" w:rsidRDefault="002A3367" w:rsidP="002A3367">
      <w:pPr>
        <w:numPr>
          <w:ilvl w:val="0"/>
          <w:numId w:val="5"/>
        </w:numPr>
        <w:jc w:val="both"/>
      </w:pPr>
      <w:r w:rsidRPr="002A3367">
        <w:rPr>
          <w:b/>
          <w:bCs/>
        </w:rPr>
        <w:t xml:space="preserve">Valid ID </w:t>
      </w:r>
      <w:proofErr w:type="spellStart"/>
      <w:r w:rsidRPr="002A3367">
        <w:rPr>
          <w:b/>
          <w:bCs/>
        </w:rPr>
        <w:t>document</w:t>
      </w:r>
      <w:proofErr w:type="spellEnd"/>
      <w:r w:rsidRPr="002A3367">
        <w:rPr>
          <w:b/>
          <w:bCs/>
        </w:rPr>
        <w:t xml:space="preserve"> / </w:t>
      </w:r>
      <w:proofErr w:type="spellStart"/>
      <w:r w:rsidRPr="002A3367">
        <w:rPr>
          <w:b/>
          <w:bCs/>
        </w:rPr>
        <w:t>passport</w:t>
      </w:r>
      <w:proofErr w:type="spellEnd"/>
    </w:p>
    <w:p w14:paraId="5640F516" w14:textId="37453155" w:rsidR="0027162B" w:rsidRDefault="00DB3376" w:rsidP="0027162B">
      <w:pPr>
        <w:jc w:val="both"/>
        <w:rPr>
          <w:lang w:val="en-GB"/>
        </w:rPr>
      </w:pPr>
      <w:r w:rsidRPr="00DB3376">
        <w:rPr>
          <w:lang w:val="en-GB"/>
        </w:rPr>
        <w:t>Admission will be granted in chronological order of application submission until the maximum number of eligible participants has been reached.</w:t>
      </w:r>
    </w:p>
    <w:p w14:paraId="76D52A45" w14:textId="1E6F8E3E" w:rsidR="0027162B" w:rsidRPr="0027162B" w:rsidRDefault="0027162B" w:rsidP="0027162B">
      <w:pPr>
        <w:jc w:val="both"/>
        <w:rPr>
          <w:b/>
          <w:bCs/>
          <w:lang w:val="en-GB"/>
        </w:rPr>
      </w:pPr>
      <w:r w:rsidRPr="00607FAB">
        <w:rPr>
          <w:b/>
          <w:bCs/>
          <w:lang w:val="en-GB"/>
        </w:rPr>
        <w:t>2)</w:t>
      </w:r>
      <w:r w:rsidRPr="00607FAB">
        <w:rPr>
          <w:lang w:val="en-GB"/>
        </w:rPr>
        <w:t xml:space="preserve"> At this stage, applicants are also required to pay a €16 </w:t>
      </w:r>
      <w:r w:rsidR="00BB3913" w:rsidRPr="00607FAB">
        <w:rPr>
          <w:lang w:val="en-GB"/>
        </w:rPr>
        <w:t>application</w:t>
      </w:r>
      <w:r w:rsidR="003B1330" w:rsidRPr="00607FAB">
        <w:rPr>
          <w:lang w:val="en-GB"/>
        </w:rPr>
        <w:t xml:space="preserve"> fee</w:t>
      </w:r>
      <w:r w:rsidRPr="00607FAB">
        <w:rPr>
          <w:lang w:val="en-GB"/>
        </w:rPr>
        <w:t xml:space="preserve">. The payment can be made via </w:t>
      </w:r>
      <w:proofErr w:type="spellStart"/>
      <w:r w:rsidRPr="00607FAB">
        <w:rPr>
          <w:b/>
          <w:bCs/>
          <w:lang w:val="en-GB"/>
        </w:rPr>
        <w:t>PagoPA</w:t>
      </w:r>
      <w:proofErr w:type="spellEnd"/>
      <w:r w:rsidRPr="00607FAB">
        <w:rPr>
          <w:lang w:val="en-GB"/>
        </w:rPr>
        <w:t xml:space="preserve"> at the following link: </w:t>
      </w:r>
      <w:r w:rsidR="00607FAB" w:rsidRPr="00607FAB">
        <w:rPr>
          <w:b/>
          <w:bCs/>
          <w:lang w:val="en-GB"/>
        </w:rPr>
        <w:t>https://unipi.pagoatenei.cineca.it/frontoffice/modellopagamento?id=2139&amp;lang=en</w:t>
      </w:r>
    </w:p>
    <w:p w14:paraId="2A92DB8D" w14:textId="77777777" w:rsidR="0027162B" w:rsidRDefault="0027162B" w:rsidP="002A3367">
      <w:pPr>
        <w:jc w:val="both"/>
        <w:rPr>
          <w:b/>
          <w:bCs/>
          <w:lang w:val="en-GB"/>
        </w:rPr>
      </w:pPr>
    </w:p>
    <w:p w14:paraId="036714B7" w14:textId="10947681" w:rsidR="002A3367" w:rsidRPr="002A3367" w:rsidRDefault="002A3367" w:rsidP="002A3367">
      <w:pPr>
        <w:jc w:val="both"/>
        <w:rPr>
          <w:b/>
          <w:bCs/>
          <w:i/>
          <w:iCs/>
          <w:lang w:val="en-GB"/>
        </w:rPr>
      </w:pPr>
      <w:r w:rsidRPr="002A3367">
        <w:rPr>
          <w:b/>
          <w:bCs/>
          <w:i/>
          <w:iCs/>
          <w:lang w:val="en-GB"/>
        </w:rPr>
        <w:t>How to translate the application form</w:t>
      </w:r>
    </w:p>
    <w:p w14:paraId="24925AAB" w14:textId="77777777" w:rsidR="002A3367" w:rsidRPr="002A3367" w:rsidRDefault="002A3367" w:rsidP="002A3367">
      <w:pPr>
        <w:jc w:val="both"/>
        <w:rPr>
          <w:lang w:val="en-GB"/>
        </w:rPr>
      </w:pPr>
      <w:r w:rsidRPr="002A3367">
        <w:rPr>
          <w:lang w:val="en-GB"/>
        </w:rPr>
        <w:t>The form can be translated by following these steps:</w:t>
      </w:r>
    </w:p>
    <w:p w14:paraId="1DAD0FB7" w14:textId="0587CC3F" w:rsidR="002A3367" w:rsidRPr="002A3367" w:rsidRDefault="002A3367" w:rsidP="002A3367">
      <w:pPr>
        <w:numPr>
          <w:ilvl w:val="0"/>
          <w:numId w:val="6"/>
        </w:numPr>
        <w:jc w:val="both"/>
        <w:rPr>
          <w:lang w:val="en-GB"/>
        </w:rPr>
      </w:pPr>
      <w:r w:rsidRPr="002A3367">
        <w:rPr>
          <w:lang w:val="en-GB"/>
        </w:rPr>
        <w:t xml:space="preserve">Click on the </w:t>
      </w:r>
      <w:r w:rsidRPr="002A3367">
        <w:rPr>
          <w:b/>
          <w:bCs/>
          <w:lang w:val="en-GB"/>
        </w:rPr>
        <w:t>three dots</w:t>
      </w:r>
      <w:r w:rsidRPr="002A3367">
        <w:rPr>
          <w:lang w:val="en-GB"/>
        </w:rPr>
        <w:t xml:space="preserve"> in the top-right corner of your web browser</w:t>
      </w:r>
      <w:r>
        <w:rPr>
          <w:lang w:val="en-GB"/>
        </w:rPr>
        <w:t xml:space="preserve"> </w:t>
      </w:r>
    </w:p>
    <w:p w14:paraId="13409ECC" w14:textId="0B28C566" w:rsidR="002A3367" w:rsidRPr="002A3367" w:rsidRDefault="002A3367" w:rsidP="002A3367">
      <w:pPr>
        <w:numPr>
          <w:ilvl w:val="0"/>
          <w:numId w:val="6"/>
        </w:numPr>
        <w:jc w:val="both"/>
        <w:rPr>
          <w:lang w:val="en-GB"/>
        </w:rPr>
      </w:pPr>
      <w:r w:rsidRPr="002A3367">
        <w:rPr>
          <w:lang w:val="en-GB"/>
        </w:rPr>
        <w:t xml:space="preserve">From the drop-down menu, select </w:t>
      </w:r>
      <w:r w:rsidRPr="002A3367">
        <w:rPr>
          <w:b/>
          <w:bCs/>
          <w:lang w:val="en-GB"/>
        </w:rPr>
        <w:t>“Translate”</w:t>
      </w:r>
      <w:r>
        <w:rPr>
          <w:lang w:val="en-GB"/>
        </w:rPr>
        <w:t xml:space="preserve"> </w:t>
      </w:r>
    </w:p>
    <w:p w14:paraId="25D4E5C8" w14:textId="03A3B53C" w:rsidR="0027162B" w:rsidRDefault="002A3367" w:rsidP="0027162B">
      <w:pPr>
        <w:jc w:val="both"/>
        <w:rPr>
          <w:lang w:val="en-GB"/>
        </w:rPr>
      </w:pPr>
      <w:r w:rsidRPr="002A3367">
        <w:rPr>
          <w:lang w:val="en-GB"/>
        </w:rPr>
        <w:t xml:space="preserve">Alternatively, you may refer to the PDF file </w:t>
      </w:r>
      <w:r w:rsidR="00EF788C">
        <w:rPr>
          <w:lang w:val="en-GB"/>
        </w:rPr>
        <w:t>“</w:t>
      </w:r>
      <w:r w:rsidRPr="002A3367">
        <w:rPr>
          <w:b/>
          <w:bCs/>
          <w:lang w:val="en-GB"/>
        </w:rPr>
        <w:t xml:space="preserve">Admission </w:t>
      </w:r>
      <w:proofErr w:type="spellStart"/>
      <w:r w:rsidRPr="002A3367">
        <w:rPr>
          <w:b/>
          <w:bCs/>
          <w:lang w:val="en-GB"/>
        </w:rPr>
        <w:t>form</w:t>
      </w:r>
      <w:r w:rsidR="00EF788C">
        <w:rPr>
          <w:b/>
          <w:bCs/>
          <w:lang w:val="en-GB"/>
        </w:rPr>
        <w:t>_ENG</w:t>
      </w:r>
      <w:proofErr w:type="spellEnd"/>
      <w:r w:rsidR="00EF788C">
        <w:rPr>
          <w:b/>
          <w:bCs/>
          <w:lang w:val="en-GB"/>
        </w:rPr>
        <w:t>”</w:t>
      </w:r>
      <w:r w:rsidRPr="002A3367">
        <w:rPr>
          <w:lang w:val="en-GB"/>
        </w:rPr>
        <w:t xml:space="preserve"> available at: </w:t>
      </w:r>
      <w:hyperlink r:id="rId6" w:history="1">
        <w:r w:rsidR="00E7224F" w:rsidRPr="002A3367">
          <w:rPr>
            <w:rStyle w:val="Collegamentoipertestuale"/>
            <w:lang w:val="en-GB"/>
          </w:rPr>
          <w:t>https://www.unipi.it/didattica/corsi/corsi-di-perfezionamento/scienza-della-mente-epistemologia-per-il-pensiero-critico-e-scienze-contemplative-nei-classici-buddhisti-indiani-e-tibetani/</w:t>
        </w:r>
      </w:hyperlink>
      <w:r w:rsidR="007F72F0" w:rsidRPr="007F72F0">
        <w:rPr>
          <w:lang w:val="en-GB"/>
        </w:rPr>
        <w:t xml:space="preserve"> </w:t>
      </w:r>
      <w:r w:rsidR="004855DF" w:rsidRPr="004855DF">
        <w:rPr>
          <w:lang w:val="en-GB"/>
        </w:rPr>
        <w:t xml:space="preserve">which contains the full </w:t>
      </w:r>
      <w:r w:rsidR="007F72F0">
        <w:rPr>
          <w:lang w:val="en-GB"/>
        </w:rPr>
        <w:t xml:space="preserve">translation of the </w:t>
      </w:r>
      <w:r w:rsidR="00DB3376">
        <w:rPr>
          <w:lang w:val="en-GB"/>
        </w:rPr>
        <w:t>admission application</w:t>
      </w:r>
      <w:r w:rsidR="007F72F0">
        <w:rPr>
          <w:lang w:val="en-GB"/>
        </w:rPr>
        <w:t xml:space="preserve"> form.</w:t>
      </w:r>
    </w:p>
    <w:p w14:paraId="5642AB65" w14:textId="56B62D23" w:rsidR="00FF229D" w:rsidRDefault="0027162B" w:rsidP="0027162B">
      <w:pPr>
        <w:jc w:val="both"/>
        <w:rPr>
          <w:b/>
          <w:bCs/>
          <w:lang w:val="en-GB"/>
        </w:rPr>
      </w:pPr>
      <w:r w:rsidRPr="0027162B">
        <w:rPr>
          <w:b/>
          <w:bCs/>
          <w:lang w:val="en-GB"/>
        </w:rPr>
        <w:t>IMPORTANT</w:t>
      </w:r>
      <w:r>
        <w:rPr>
          <w:b/>
          <w:bCs/>
          <w:lang w:val="en-GB"/>
        </w:rPr>
        <w:t xml:space="preserve">: </w:t>
      </w:r>
    </w:p>
    <w:p w14:paraId="4A3EC6F6" w14:textId="617F1468" w:rsidR="00FF229D" w:rsidRPr="00FF229D" w:rsidRDefault="00FF229D" w:rsidP="00FF229D">
      <w:pPr>
        <w:pStyle w:val="Paragrafoelenco"/>
        <w:numPr>
          <w:ilvl w:val="0"/>
          <w:numId w:val="10"/>
        </w:numPr>
        <w:jc w:val="both"/>
        <w:rPr>
          <w:lang w:val="en-GB"/>
        </w:rPr>
      </w:pPr>
      <w:r w:rsidRPr="00FF229D">
        <w:rPr>
          <w:lang w:val="en-GB"/>
        </w:rPr>
        <w:t>If you do not have an Italian tax code</w:t>
      </w:r>
      <w:r>
        <w:rPr>
          <w:lang w:val="en-GB"/>
        </w:rPr>
        <w:t xml:space="preserve">, </w:t>
      </w:r>
      <w:r w:rsidRPr="00FF229D">
        <w:rPr>
          <w:lang w:val="en-GB"/>
        </w:rPr>
        <w:t>please enter your passport number.</w:t>
      </w:r>
    </w:p>
    <w:p w14:paraId="7DDAE2BF" w14:textId="44F69055" w:rsidR="00FF229D" w:rsidRDefault="0027162B" w:rsidP="00FF229D">
      <w:pPr>
        <w:pStyle w:val="Paragrafoelenco"/>
        <w:numPr>
          <w:ilvl w:val="0"/>
          <w:numId w:val="10"/>
        </w:numPr>
        <w:jc w:val="both"/>
        <w:rPr>
          <w:lang w:val="en-GB"/>
        </w:rPr>
      </w:pPr>
      <w:r w:rsidRPr="00FF229D">
        <w:rPr>
          <w:lang w:val="en-GB"/>
        </w:rPr>
        <w:t xml:space="preserve">In the section </w:t>
      </w:r>
      <w:r w:rsidRPr="00FF229D">
        <w:rPr>
          <w:b/>
          <w:bCs/>
          <w:lang w:val="en-GB"/>
        </w:rPr>
        <w:t>“Attach declaration of payment of stamp duty (FORM A)”</w:t>
      </w:r>
      <w:r w:rsidRPr="00FF229D">
        <w:rPr>
          <w:lang w:val="en-GB"/>
        </w:rPr>
        <w:t xml:space="preserve">, </w:t>
      </w:r>
      <w:r w:rsidRPr="00FF229D">
        <w:rPr>
          <w:b/>
          <w:bCs/>
          <w:u w:val="single"/>
          <w:lang w:val="en-GB"/>
        </w:rPr>
        <w:t>no upload is required</w:t>
      </w:r>
      <w:r w:rsidRPr="00FF229D">
        <w:rPr>
          <w:lang w:val="en-GB"/>
        </w:rPr>
        <w:t xml:space="preserve">. This requirement applies </w:t>
      </w:r>
      <w:r w:rsidRPr="00FF229D">
        <w:rPr>
          <w:b/>
          <w:bCs/>
          <w:lang w:val="en-GB"/>
        </w:rPr>
        <w:t>only to Italian students</w:t>
      </w:r>
      <w:r w:rsidRPr="00FF229D">
        <w:rPr>
          <w:lang w:val="en-GB"/>
        </w:rPr>
        <w:t>.</w:t>
      </w:r>
    </w:p>
    <w:p w14:paraId="5CAA9D82" w14:textId="77777777" w:rsidR="00FF229D" w:rsidRDefault="00FF229D" w:rsidP="00FF229D">
      <w:pPr>
        <w:jc w:val="both"/>
        <w:rPr>
          <w:lang w:val="en-GB"/>
        </w:rPr>
      </w:pPr>
    </w:p>
    <w:p w14:paraId="3C794F30" w14:textId="60675E5C" w:rsidR="00FF229D" w:rsidRDefault="00BB3913" w:rsidP="00FF229D">
      <w:pPr>
        <w:jc w:val="both"/>
        <w:rPr>
          <w:b/>
          <w:bCs/>
          <w:sz w:val="28"/>
          <w:szCs w:val="28"/>
          <w:lang w:val="en-GB"/>
        </w:rPr>
      </w:pPr>
      <w:r w:rsidRPr="00BB3913">
        <w:rPr>
          <w:b/>
          <w:bCs/>
          <w:sz w:val="28"/>
          <w:szCs w:val="28"/>
          <w:lang w:val="en-GB"/>
        </w:rPr>
        <w:lastRenderedPageBreak/>
        <w:t xml:space="preserve">STEP 2: </w:t>
      </w:r>
      <w:r w:rsidR="00EF788C" w:rsidRPr="00EF788C">
        <w:rPr>
          <w:b/>
          <w:bCs/>
          <w:sz w:val="28"/>
          <w:szCs w:val="28"/>
          <w:lang w:val="en-GB"/>
        </w:rPr>
        <w:t xml:space="preserve">Publication of the list of admitted candidates </w:t>
      </w:r>
      <w:r>
        <w:rPr>
          <w:b/>
          <w:bCs/>
          <w:sz w:val="28"/>
          <w:szCs w:val="28"/>
          <w:lang w:val="en-GB"/>
        </w:rPr>
        <w:t>– Deadline: 22/05/2026</w:t>
      </w:r>
    </w:p>
    <w:p w14:paraId="0062CFB6" w14:textId="525108D2" w:rsidR="00BB3913" w:rsidRDefault="00BB3913" w:rsidP="00FF229D">
      <w:pPr>
        <w:jc w:val="both"/>
        <w:rPr>
          <w:lang w:val="en-GB"/>
        </w:rPr>
      </w:pPr>
      <w:r>
        <w:rPr>
          <w:lang w:val="en-GB"/>
        </w:rPr>
        <w:t>T</w:t>
      </w:r>
      <w:r w:rsidRPr="00DB3376">
        <w:rPr>
          <w:lang w:val="en-GB"/>
        </w:rPr>
        <w:t>he list</w:t>
      </w:r>
      <w:r>
        <w:rPr>
          <w:lang w:val="en-GB"/>
        </w:rPr>
        <w:t xml:space="preserve"> will be available at </w:t>
      </w:r>
      <w:hyperlink r:id="rId7" w:history="1">
        <w:r w:rsidR="00EF788C" w:rsidRPr="00564AEB">
          <w:rPr>
            <w:rStyle w:val="Collegamentoipertestuale"/>
            <w:lang w:val="en-GB"/>
          </w:rPr>
          <w:t>https://www.unipi.it/index.php/offerta/itemlist/category/93 no later than 22/05/2026</w:t>
        </w:r>
      </w:hyperlink>
      <w:r w:rsidR="00EF788C">
        <w:rPr>
          <w:lang w:val="en-GB"/>
        </w:rPr>
        <w:t>.</w:t>
      </w:r>
    </w:p>
    <w:p w14:paraId="4DF6C92B" w14:textId="0F905C14" w:rsidR="00EF788C" w:rsidRDefault="00EF788C" w:rsidP="00FF229D">
      <w:pPr>
        <w:jc w:val="both"/>
        <w:rPr>
          <w:lang w:val="en-GB"/>
        </w:rPr>
      </w:pPr>
      <w:r w:rsidRPr="00EF788C">
        <w:rPr>
          <w:lang w:val="en-GB"/>
        </w:rPr>
        <w:t xml:space="preserve">Candidates included in the </w:t>
      </w:r>
      <w:r>
        <w:rPr>
          <w:lang w:val="en-GB"/>
        </w:rPr>
        <w:t>list</w:t>
      </w:r>
      <w:r w:rsidRPr="00EF788C">
        <w:rPr>
          <w:lang w:val="en-GB"/>
        </w:rPr>
        <w:t xml:space="preserve"> must proceed to STEP 3 to complete their enrolment</w:t>
      </w:r>
      <w:r>
        <w:rPr>
          <w:lang w:val="en-GB"/>
        </w:rPr>
        <w:t>.</w:t>
      </w:r>
    </w:p>
    <w:p w14:paraId="3436F493" w14:textId="77777777" w:rsidR="00EF788C" w:rsidRPr="00EF788C" w:rsidRDefault="00EF788C" w:rsidP="00FF229D">
      <w:pPr>
        <w:jc w:val="both"/>
        <w:rPr>
          <w:lang w:val="en-GB"/>
        </w:rPr>
      </w:pPr>
    </w:p>
    <w:p w14:paraId="156C70BB" w14:textId="4DA19E51" w:rsidR="009208BE" w:rsidRPr="009208BE" w:rsidRDefault="009208BE" w:rsidP="009208BE">
      <w:pPr>
        <w:jc w:val="both"/>
        <w:rPr>
          <w:b/>
          <w:bCs/>
          <w:sz w:val="28"/>
          <w:szCs w:val="28"/>
          <w:lang w:val="en-GB"/>
        </w:rPr>
      </w:pPr>
      <w:r w:rsidRPr="009208BE">
        <w:rPr>
          <w:b/>
          <w:bCs/>
          <w:sz w:val="28"/>
          <w:szCs w:val="28"/>
          <w:lang w:val="en-GB"/>
        </w:rPr>
        <w:t xml:space="preserve">STEP </w:t>
      </w:r>
      <w:r w:rsidR="00BB3913">
        <w:rPr>
          <w:b/>
          <w:bCs/>
          <w:sz w:val="28"/>
          <w:szCs w:val="28"/>
          <w:lang w:val="en-GB"/>
        </w:rPr>
        <w:t>3</w:t>
      </w:r>
      <w:r w:rsidRPr="009208BE">
        <w:rPr>
          <w:b/>
          <w:bCs/>
          <w:sz w:val="28"/>
          <w:szCs w:val="28"/>
          <w:lang w:val="en-GB"/>
        </w:rPr>
        <w:t xml:space="preserve">: </w:t>
      </w:r>
      <w:r w:rsidR="00BB3913" w:rsidRPr="009208BE">
        <w:rPr>
          <w:b/>
          <w:bCs/>
          <w:sz w:val="28"/>
          <w:szCs w:val="28"/>
          <w:lang w:val="en-GB"/>
        </w:rPr>
        <w:t xml:space="preserve">Completion </w:t>
      </w:r>
      <w:r w:rsidR="00BB3913">
        <w:rPr>
          <w:b/>
          <w:bCs/>
          <w:sz w:val="28"/>
          <w:szCs w:val="28"/>
          <w:lang w:val="en-GB"/>
        </w:rPr>
        <w:t>o</w:t>
      </w:r>
      <w:r w:rsidR="00BB3913" w:rsidRPr="009208BE">
        <w:rPr>
          <w:b/>
          <w:bCs/>
          <w:sz w:val="28"/>
          <w:szCs w:val="28"/>
          <w:lang w:val="en-GB"/>
        </w:rPr>
        <w:t>f Enro</w:t>
      </w:r>
      <w:r w:rsidR="003B1330">
        <w:rPr>
          <w:b/>
          <w:bCs/>
          <w:sz w:val="28"/>
          <w:szCs w:val="28"/>
          <w:lang w:val="en-GB"/>
        </w:rPr>
        <w:t>l</w:t>
      </w:r>
      <w:r w:rsidR="00BB3913" w:rsidRPr="009208BE">
        <w:rPr>
          <w:b/>
          <w:bCs/>
          <w:sz w:val="28"/>
          <w:szCs w:val="28"/>
          <w:lang w:val="en-GB"/>
        </w:rPr>
        <w:t xml:space="preserve">ment </w:t>
      </w:r>
      <w:r w:rsidR="00BB3913">
        <w:rPr>
          <w:b/>
          <w:bCs/>
          <w:sz w:val="28"/>
          <w:szCs w:val="28"/>
          <w:lang w:val="en-GB"/>
        </w:rPr>
        <w:t>a</w:t>
      </w:r>
      <w:r w:rsidR="00BB3913" w:rsidRPr="009208BE">
        <w:rPr>
          <w:b/>
          <w:bCs/>
          <w:sz w:val="28"/>
          <w:szCs w:val="28"/>
          <w:lang w:val="en-GB"/>
        </w:rPr>
        <w:t xml:space="preserve">nd Payment </w:t>
      </w:r>
      <w:r w:rsidRPr="009208BE">
        <w:rPr>
          <w:b/>
          <w:bCs/>
          <w:sz w:val="28"/>
          <w:szCs w:val="28"/>
          <w:lang w:val="en-GB"/>
        </w:rPr>
        <w:t>– Deadline: 29/05/2026</w:t>
      </w:r>
    </w:p>
    <w:p w14:paraId="6F8D8564" w14:textId="301AF66C" w:rsidR="006F72D0" w:rsidRPr="00EF788C" w:rsidRDefault="009208BE" w:rsidP="003A6A84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1) </w:t>
      </w:r>
      <w:r w:rsidRPr="009208BE">
        <w:rPr>
          <w:lang w:val="en-GB"/>
        </w:rPr>
        <w:t>The enrolment fee of €</w:t>
      </w:r>
      <w:r w:rsidR="00DB3376">
        <w:rPr>
          <w:lang w:val="en-GB"/>
        </w:rPr>
        <w:t xml:space="preserve"> </w:t>
      </w:r>
      <w:r w:rsidRPr="009208BE">
        <w:rPr>
          <w:lang w:val="en-GB"/>
        </w:rPr>
        <w:t>1200</w:t>
      </w:r>
      <w:r w:rsidR="00345C32">
        <w:rPr>
          <w:lang w:val="en-GB"/>
        </w:rPr>
        <w:t xml:space="preserve"> </w:t>
      </w:r>
      <w:r w:rsidRPr="009208BE">
        <w:rPr>
          <w:lang w:val="en-GB"/>
        </w:rPr>
        <w:t>must be paid</w:t>
      </w:r>
      <w:r w:rsidR="003B1330">
        <w:rPr>
          <w:lang w:val="en-GB"/>
        </w:rPr>
        <w:t xml:space="preserve"> </w:t>
      </w:r>
      <w:r w:rsidR="003B1330" w:rsidRPr="003B1330">
        <w:rPr>
          <w:lang w:val="en-GB"/>
        </w:rPr>
        <w:t>in a single instalment</w:t>
      </w:r>
      <w:r w:rsidRPr="009208BE">
        <w:rPr>
          <w:lang w:val="en-GB"/>
        </w:rPr>
        <w:t xml:space="preserve"> </w:t>
      </w:r>
      <w:r w:rsidR="003A6A84" w:rsidRPr="003A6A84">
        <w:rPr>
          <w:lang w:val="en-GB"/>
        </w:rPr>
        <w:t>no later than 2</w:t>
      </w:r>
      <w:r w:rsidR="003A6A84">
        <w:rPr>
          <w:lang w:val="en-GB"/>
        </w:rPr>
        <w:t>9/05/2026</w:t>
      </w:r>
      <w:r w:rsidR="00ED712A">
        <w:rPr>
          <w:lang w:val="en-GB"/>
        </w:rPr>
        <w:t xml:space="preserve"> </w:t>
      </w:r>
      <w:r w:rsidRPr="009208BE">
        <w:rPr>
          <w:lang w:val="en-GB"/>
        </w:rPr>
        <w:t xml:space="preserve">via </w:t>
      </w:r>
      <w:proofErr w:type="spellStart"/>
      <w:r w:rsidRPr="009208BE">
        <w:rPr>
          <w:lang w:val="en-GB"/>
        </w:rPr>
        <w:t>PagoPA</w:t>
      </w:r>
      <w:proofErr w:type="spellEnd"/>
      <w:r w:rsidRPr="009208BE">
        <w:rPr>
          <w:lang w:val="en-GB"/>
        </w:rPr>
        <w:t xml:space="preserve"> by accessing the following link:</w:t>
      </w:r>
      <w:r w:rsidR="00892710">
        <w:rPr>
          <w:lang w:val="en-GB"/>
        </w:rPr>
        <w:t xml:space="preserve"> </w:t>
      </w:r>
      <w:hyperlink r:id="rId8" w:history="1">
        <w:r w:rsidR="00892710" w:rsidRPr="00564AEB">
          <w:rPr>
            <w:rStyle w:val="Collegamentoipertestuale"/>
            <w:lang w:val="en-GB"/>
          </w:rPr>
          <w:t>https://unipi.pagoatenei.cineca.it/frontoffice/modellopagamento?id=428&amp;lang=it</w:t>
        </w:r>
      </w:hyperlink>
      <w:r w:rsidR="00892710">
        <w:rPr>
          <w:lang w:val="en-GB"/>
        </w:rPr>
        <w:t xml:space="preserve"> </w:t>
      </w:r>
      <w:r w:rsidRPr="009208BE">
        <w:rPr>
          <w:lang w:val="en-GB"/>
        </w:rPr>
        <w:t>and</w:t>
      </w:r>
      <w:r w:rsidR="00892710">
        <w:rPr>
          <w:lang w:val="en-GB"/>
        </w:rPr>
        <w:t xml:space="preserve"> </w:t>
      </w:r>
      <w:r w:rsidRPr="009208BE">
        <w:rPr>
          <w:lang w:val="en-GB"/>
        </w:rPr>
        <w:t xml:space="preserve">entering in the </w:t>
      </w:r>
      <w:r w:rsidRPr="009208BE">
        <w:rPr>
          <w:i/>
          <w:iCs/>
          <w:lang w:val="en-GB"/>
        </w:rPr>
        <w:t>reason for payment field</w:t>
      </w:r>
      <w:r w:rsidRPr="009208BE">
        <w:rPr>
          <w:lang w:val="en-GB"/>
        </w:rPr>
        <w:t>:</w:t>
      </w:r>
      <w:r>
        <w:rPr>
          <w:lang w:val="en-GB"/>
        </w:rPr>
        <w:t xml:space="preserve"> </w:t>
      </w:r>
      <w:r w:rsidRPr="009208BE">
        <w:rPr>
          <w:lang w:val="en-GB"/>
        </w:rPr>
        <w:t>“</w:t>
      </w:r>
      <w:r w:rsidRPr="009208BE">
        <w:rPr>
          <w:b/>
          <w:bCs/>
          <w:lang w:val="en-GB"/>
        </w:rPr>
        <w:t>surname and name –</w:t>
      </w:r>
      <w:r w:rsidR="006F72D0" w:rsidRPr="00EF788C">
        <w:rPr>
          <w:b/>
          <w:bCs/>
          <w:lang w:val="en-GB"/>
        </w:rPr>
        <w:t>“</w:t>
      </w:r>
      <w:proofErr w:type="spellStart"/>
      <w:r w:rsidR="006F72D0" w:rsidRPr="00EF788C">
        <w:rPr>
          <w:b/>
          <w:bCs/>
          <w:lang w:val="en-GB"/>
        </w:rPr>
        <w:t>CdP</w:t>
      </w:r>
      <w:proofErr w:type="spellEnd"/>
      <w:r w:rsidR="006F72D0" w:rsidRPr="00EF788C">
        <w:rPr>
          <w:b/>
          <w:bCs/>
          <w:lang w:val="en-GB"/>
        </w:rPr>
        <w:t xml:space="preserve"> </w:t>
      </w:r>
      <w:proofErr w:type="spellStart"/>
      <w:r w:rsidR="006F72D0" w:rsidRPr="00EF788C">
        <w:rPr>
          <w:b/>
          <w:bCs/>
          <w:lang w:val="en-GB"/>
        </w:rPr>
        <w:t>Scienza</w:t>
      </w:r>
      <w:proofErr w:type="spellEnd"/>
      <w:r w:rsidR="006F72D0" w:rsidRPr="00EF788C">
        <w:rPr>
          <w:b/>
          <w:bCs/>
          <w:lang w:val="en-GB"/>
        </w:rPr>
        <w:t xml:space="preserve"> della Mente” a.a.25/26.</w:t>
      </w:r>
    </w:p>
    <w:p w14:paraId="429DA5C6" w14:textId="314B5679" w:rsidR="00DB3376" w:rsidRPr="00892710" w:rsidRDefault="00892710" w:rsidP="002A3367">
      <w:pPr>
        <w:jc w:val="both"/>
        <w:rPr>
          <w:i/>
          <w:iCs/>
          <w:lang w:val="en-GB"/>
        </w:rPr>
      </w:pPr>
      <w:r w:rsidRPr="00892710">
        <w:rPr>
          <w:i/>
          <w:iCs/>
          <w:lang w:val="en-GB"/>
        </w:rPr>
        <w:t xml:space="preserve">Note: </w:t>
      </w:r>
      <w:r w:rsidR="007F72F0" w:rsidRPr="00892710">
        <w:rPr>
          <w:i/>
          <w:iCs/>
          <w:lang w:val="en-GB"/>
        </w:rPr>
        <w:t xml:space="preserve">The </w:t>
      </w:r>
      <w:r w:rsidR="003A6A84" w:rsidRPr="00892710">
        <w:rPr>
          <w:i/>
          <w:iCs/>
          <w:lang w:val="en-GB"/>
        </w:rPr>
        <w:t>web</w:t>
      </w:r>
      <w:r w:rsidR="007F72F0" w:rsidRPr="00892710">
        <w:rPr>
          <w:i/>
          <w:iCs/>
          <w:lang w:val="en-GB"/>
        </w:rPr>
        <w:t xml:space="preserve">site can be translated into English by clicking on </w:t>
      </w:r>
      <w:r w:rsidR="007F72F0" w:rsidRPr="00892710">
        <w:rPr>
          <w:b/>
          <w:bCs/>
          <w:i/>
          <w:iCs/>
          <w:lang w:val="en-GB"/>
        </w:rPr>
        <w:t>“ENG”</w:t>
      </w:r>
      <w:r w:rsidR="007F72F0" w:rsidRPr="00892710">
        <w:rPr>
          <w:i/>
          <w:iCs/>
          <w:lang w:val="en-GB"/>
        </w:rPr>
        <w:t xml:space="preserve"> in the top-right corner</w:t>
      </w:r>
      <w:r w:rsidR="003A6A84" w:rsidRPr="00892710">
        <w:rPr>
          <w:i/>
          <w:iCs/>
          <w:lang w:val="en-GB"/>
        </w:rPr>
        <w:t xml:space="preserve"> of the blue </w:t>
      </w:r>
      <w:r w:rsidR="003B1330" w:rsidRPr="00892710">
        <w:rPr>
          <w:i/>
          <w:iCs/>
          <w:lang w:val="en-GB"/>
        </w:rPr>
        <w:t>banner</w:t>
      </w:r>
      <w:r w:rsidR="007F72F0" w:rsidRPr="00892710">
        <w:rPr>
          <w:i/>
          <w:iCs/>
          <w:lang w:val="en-GB"/>
        </w:rPr>
        <w:t>.</w:t>
      </w:r>
    </w:p>
    <w:p w14:paraId="2C29D632" w14:textId="77777777" w:rsidR="00345C32" w:rsidRDefault="0027162B" w:rsidP="007F72F0">
      <w:pPr>
        <w:jc w:val="both"/>
        <w:rPr>
          <w:lang w:val="en-GB"/>
        </w:rPr>
      </w:pPr>
      <w:r w:rsidRPr="00BB3913">
        <w:rPr>
          <w:b/>
          <w:bCs/>
          <w:lang w:val="en-GB"/>
        </w:rPr>
        <w:t>2)</w:t>
      </w:r>
      <w:r w:rsidRPr="007F72F0">
        <w:rPr>
          <w:lang w:val="en-GB"/>
        </w:rPr>
        <w:t xml:space="preserve"> </w:t>
      </w:r>
      <w:r w:rsidR="00345C32">
        <w:rPr>
          <w:lang w:val="en-GB"/>
        </w:rPr>
        <w:t>T</w:t>
      </w:r>
      <w:r w:rsidR="007F72F0" w:rsidRPr="007F72F0">
        <w:rPr>
          <w:lang w:val="en-GB"/>
        </w:rPr>
        <w:t xml:space="preserve">he </w:t>
      </w:r>
      <w:r w:rsidR="004855DF" w:rsidRPr="007F72F0">
        <w:rPr>
          <w:lang w:val="en-GB"/>
        </w:rPr>
        <w:t>enrolment</w:t>
      </w:r>
      <w:r w:rsidR="007F72F0" w:rsidRPr="007F72F0">
        <w:rPr>
          <w:lang w:val="en-GB"/>
        </w:rPr>
        <w:t xml:space="preserve"> form, </w:t>
      </w:r>
      <w:r w:rsidR="00345C32">
        <w:rPr>
          <w:lang w:val="en-GB"/>
        </w:rPr>
        <w:t xml:space="preserve">together with </w:t>
      </w:r>
      <w:r w:rsidR="007F72F0" w:rsidRPr="007F72F0">
        <w:rPr>
          <w:lang w:val="en-GB"/>
        </w:rPr>
        <w:t>the proof of payment of the enrolment fee,</w:t>
      </w:r>
      <w:r w:rsidR="007F72F0">
        <w:rPr>
          <w:lang w:val="en-GB"/>
        </w:rPr>
        <w:t xml:space="preserve"> </w:t>
      </w:r>
      <w:r w:rsidR="007F72F0" w:rsidRPr="007F72F0">
        <w:rPr>
          <w:lang w:val="en-GB"/>
        </w:rPr>
        <w:t xml:space="preserve">must be </w:t>
      </w:r>
      <w:r w:rsidR="00ED712A">
        <w:rPr>
          <w:lang w:val="en-GB"/>
        </w:rPr>
        <w:t>completed and submitted</w:t>
      </w:r>
      <w:r w:rsidR="007F72F0" w:rsidRPr="007F72F0">
        <w:rPr>
          <w:lang w:val="en-GB"/>
        </w:rPr>
        <w:t xml:space="preserve"> online </w:t>
      </w:r>
      <w:r w:rsidR="003A6A84">
        <w:rPr>
          <w:lang w:val="en-GB"/>
        </w:rPr>
        <w:t xml:space="preserve">no later than 29/05/2026 </w:t>
      </w:r>
      <w:r w:rsidR="007F72F0" w:rsidRPr="007F72F0">
        <w:rPr>
          <w:lang w:val="en-GB"/>
        </w:rPr>
        <w:t>at the following link:</w:t>
      </w:r>
      <w:r w:rsidR="007F72F0">
        <w:rPr>
          <w:lang w:val="en-GB"/>
        </w:rPr>
        <w:t xml:space="preserve"> </w:t>
      </w:r>
      <w:hyperlink r:id="rId9" w:history="1">
        <w:r w:rsidR="009208BE" w:rsidRPr="007F72F0">
          <w:rPr>
            <w:rStyle w:val="Collegamentoipertestuale"/>
            <w:lang w:val="en-GB"/>
          </w:rPr>
          <w:t>https://survey.unipi.it/index.php/577914?lang=it</w:t>
        </w:r>
      </w:hyperlink>
      <w:r w:rsidR="00345C32">
        <w:rPr>
          <w:lang w:val="en-GB"/>
        </w:rPr>
        <w:t xml:space="preserve">. </w:t>
      </w:r>
    </w:p>
    <w:p w14:paraId="4BF346C1" w14:textId="223AD59A" w:rsidR="00892710" w:rsidRPr="00892710" w:rsidRDefault="00892710" w:rsidP="007F72F0">
      <w:pPr>
        <w:jc w:val="both"/>
        <w:rPr>
          <w:b/>
          <w:bCs/>
          <w:lang w:val="en-GB"/>
        </w:rPr>
      </w:pPr>
      <w:r w:rsidRPr="00345C32">
        <w:rPr>
          <w:b/>
          <w:bCs/>
          <w:lang w:val="en-GB"/>
        </w:rPr>
        <w:t>These two steps are mandatory to finalise your registration.</w:t>
      </w:r>
    </w:p>
    <w:p w14:paraId="29677CF1" w14:textId="2C61D041" w:rsidR="00345C32" w:rsidRPr="00345C32" w:rsidRDefault="00345C32" w:rsidP="007F72F0">
      <w:pPr>
        <w:jc w:val="both"/>
        <w:rPr>
          <w:i/>
          <w:iCs/>
          <w:lang w:val="en-GB"/>
        </w:rPr>
      </w:pPr>
      <w:r w:rsidRPr="00345C32">
        <w:rPr>
          <w:i/>
          <w:iCs/>
          <w:lang w:val="en-GB"/>
        </w:rPr>
        <w:t>Note: The link will be activated only after the official list of admitted candidates has been published.</w:t>
      </w:r>
    </w:p>
    <w:p w14:paraId="084541EB" w14:textId="77777777" w:rsidR="00345C32" w:rsidRDefault="00345C32" w:rsidP="007F72F0">
      <w:pPr>
        <w:jc w:val="both"/>
        <w:rPr>
          <w:lang w:val="en-GB"/>
        </w:rPr>
      </w:pPr>
    </w:p>
    <w:p w14:paraId="355FBE9C" w14:textId="516B693C" w:rsidR="009208BE" w:rsidRPr="002A3367" w:rsidRDefault="009208BE" w:rsidP="009208BE">
      <w:pPr>
        <w:jc w:val="both"/>
        <w:rPr>
          <w:b/>
          <w:bCs/>
          <w:i/>
          <w:iCs/>
          <w:lang w:val="en-GB"/>
        </w:rPr>
      </w:pPr>
      <w:r w:rsidRPr="002A3367">
        <w:rPr>
          <w:b/>
          <w:bCs/>
          <w:i/>
          <w:iCs/>
          <w:lang w:val="en-GB"/>
        </w:rPr>
        <w:t xml:space="preserve">How to translate the </w:t>
      </w:r>
      <w:r w:rsidR="003A6A84">
        <w:rPr>
          <w:b/>
          <w:bCs/>
          <w:i/>
          <w:iCs/>
          <w:lang w:val="en-GB"/>
        </w:rPr>
        <w:t>enrolment</w:t>
      </w:r>
      <w:r w:rsidRPr="002A3367">
        <w:rPr>
          <w:b/>
          <w:bCs/>
          <w:i/>
          <w:iCs/>
          <w:lang w:val="en-GB"/>
        </w:rPr>
        <w:t xml:space="preserve"> form</w:t>
      </w:r>
    </w:p>
    <w:p w14:paraId="35204070" w14:textId="77777777" w:rsidR="009208BE" w:rsidRPr="002A3367" w:rsidRDefault="009208BE" w:rsidP="009208BE">
      <w:pPr>
        <w:jc w:val="both"/>
        <w:rPr>
          <w:lang w:val="en-GB"/>
        </w:rPr>
      </w:pPr>
      <w:r w:rsidRPr="002A3367">
        <w:rPr>
          <w:lang w:val="en-GB"/>
        </w:rPr>
        <w:t>The form can be translated by following these steps:</w:t>
      </w:r>
    </w:p>
    <w:p w14:paraId="3154D364" w14:textId="77777777" w:rsidR="009208BE" w:rsidRPr="002A3367" w:rsidRDefault="009208BE" w:rsidP="009208BE">
      <w:pPr>
        <w:numPr>
          <w:ilvl w:val="0"/>
          <w:numId w:val="7"/>
        </w:numPr>
        <w:jc w:val="both"/>
        <w:rPr>
          <w:lang w:val="en-GB"/>
        </w:rPr>
      </w:pPr>
      <w:r w:rsidRPr="002A3367">
        <w:rPr>
          <w:lang w:val="en-GB"/>
        </w:rPr>
        <w:t xml:space="preserve">Click on the </w:t>
      </w:r>
      <w:r w:rsidRPr="002A3367">
        <w:rPr>
          <w:b/>
          <w:bCs/>
          <w:lang w:val="en-GB"/>
        </w:rPr>
        <w:t>three dots</w:t>
      </w:r>
      <w:r w:rsidRPr="002A3367">
        <w:rPr>
          <w:lang w:val="en-GB"/>
        </w:rPr>
        <w:t xml:space="preserve"> in the top-right corner of your web browser</w:t>
      </w:r>
      <w:r>
        <w:rPr>
          <w:lang w:val="en-GB"/>
        </w:rPr>
        <w:t xml:space="preserve"> </w:t>
      </w:r>
    </w:p>
    <w:p w14:paraId="1E3E80D7" w14:textId="77777777" w:rsidR="009208BE" w:rsidRPr="002A3367" w:rsidRDefault="009208BE" w:rsidP="009208BE">
      <w:pPr>
        <w:numPr>
          <w:ilvl w:val="0"/>
          <w:numId w:val="7"/>
        </w:numPr>
        <w:jc w:val="both"/>
        <w:rPr>
          <w:lang w:val="en-GB"/>
        </w:rPr>
      </w:pPr>
      <w:r w:rsidRPr="002A3367">
        <w:rPr>
          <w:lang w:val="en-GB"/>
        </w:rPr>
        <w:t xml:space="preserve">From the drop-down menu, select </w:t>
      </w:r>
      <w:r w:rsidRPr="002A3367">
        <w:rPr>
          <w:b/>
          <w:bCs/>
          <w:lang w:val="en-GB"/>
        </w:rPr>
        <w:t>“Translate”</w:t>
      </w:r>
      <w:r>
        <w:rPr>
          <w:lang w:val="en-GB"/>
        </w:rPr>
        <w:t xml:space="preserve"> </w:t>
      </w:r>
    </w:p>
    <w:p w14:paraId="0E4378AC" w14:textId="71D63343" w:rsidR="009208BE" w:rsidRDefault="007F72F0" w:rsidP="002A3367">
      <w:pPr>
        <w:jc w:val="both"/>
        <w:rPr>
          <w:lang w:val="en-GB"/>
        </w:rPr>
      </w:pPr>
      <w:r w:rsidRPr="007F72F0">
        <w:rPr>
          <w:lang w:val="en-GB"/>
        </w:rPr>
        <w:t xml:space="preserve">Alternatively, you may refer to the </w:t>
      </w:r>
      <w:r>
        <w:rPr>
          <w:lang w:val="en-GB"/>
        </w:rPr>
        <w:t xml:space="preserve">PDF </w:t>
      </w:r>
      <w:r w:rsidRPr="007F72F0">
        <w:rPr>
          <w:lang w:val="en-GB"/>
        </w:rPr>
        <w:t xml:space="preserve">file </w:t>
      </w:r>
      <w:r>
        <w:rPr>
          <w:lang w:val="en-GB"/>
        </w:rPr>
        <w:t>“</w:t>
      </w:r>
      <w:r w:rsidRPr="007F72F0">
        <w:rPr>
          <w:b/>
          <w:bCs/>
          <w:lang w:val="en-GB"/>
        </w:rPr>
        <w:t xml:space="preserve">Enrolment </w:t>
      </w:r>
      <w:proofErr w:type="spellStart"/>
      <w:r w:rsidRPr="007F72F0">
        <w:rPr>
          <w:b/>
          <w:bCs/>
          <w:lang w:val="en-GB"/>
        </w:rPr>
        <w:t>Form</w:t>
      </w:r>
      <w:r w:rsidR="00892710">
        <w:rPr>
          <w:b/>
          <w:bCs/>
          <w:lang w:val="en-GB"/>
        </w:rPr>
        <w:t>_ENG</w:t>
      </w:r>
      <w:proofErr w:type="spellEnd"/>
      <w:r>
        <w:rPr>
          <w:b/>
          <w:bCs/>
          <w:lang w:val="en-GB"/>
        </w:rPr>
        <w:t>”</w:t>
      </w:r>
      <w:r w:rsidRPr="007F72F0">
        <w:rPr>
          <w:lang w:val="en-GB"/>
        </w:rPr>
        <w:t xml:space="preserve">, </w:t>
      </w:r>
      <w:r w:rsidRPr="004855DF">
        <w:rPr>
          <w:u w:val="single"/>
          <w:lang w:val="en-GB"/>
        </w:rPr>
        <w:t>which will be available</w:t>
      </w:r>
      <w:r w:rsidR="004855DF">
        <w:rPr>
          <w:lang w:val="en-GB"/>
        </w:rPr>
        <w:t xml:space="preserve"> </w:t>
      </w:r>
      <w:r w:rsidR="004855DF" w:rsidRPr="004855DF">
        <w:rPr>
          <w:u w:val="single"/>
          <w:lang w:val="en-GB"/>
        </w:rPr>
        <w:t>after the publication of the list of admitted candidates</w:t>
      </w:r>
      <w:r w:rsidR="004855DF" w:rsidRPr="004855DF">
        <w:rPr>
          <w:lang w:val="en-GB"/>
        </w:rPr>
        <w:t xml:space="preserve"> </w:t>
      </w:r>
      <w:r w:rsidR="00DB3376">
        <w:rPr>
          <w:lang w:val="en-GB"/>
        </w:rPr>
        <w:t>at</w:t>
      </w:r>
      <w:r w:rsidRPr="007F72F0">
        <w:rPr>
          <w:lang w:val="en-GB"/>
        </w:rPr>
        <w:t>:</w:t>
      </w:r>
      <w:r w:rsidR="00892710">
        <w:rPr>
          <w:lang w:val="en-GB"/>
        </w:rPr>
        <w:t xml:space="preserve"> </w:t>
      </w:r>
      <w:hyperlink r:id="rId10" w:history="1">
        <w:r w:rsidR="00892710" w:rsidRPr="00564AEB">
          <w:rPr>
            <w:rStyle w:val="Collegamentoipertestuale"/>
            <w:lang w:val="en-GB"/>
          </w:rPr>
          <w:t>https://www.unipi.it/didattica/corsi/corsi-di-perfezionamento/scienza-della-mente-epistemologia-per-il-pensiero-critico-e-scienze-contemplative-nei-classici-buddhisti-indiani-e-tibetani/</w:t>
        </w:r>
      </w:hyperlink>
      <w:r w:rsidR="009208BE" w:rsidRPr="007F72F0">
        <w:rPr>
          <w:lang w:val="en-GB"/>
        </w:rPr>
        <w:t xml:space="preserve"> </w:t>
      </w:r>
      <w:r w:rsidR="00DB3376">
        <w:rPr>
          <w:lang w:val="en-GB"/>
        </w:rPr>
        <w:t>and</w:t>
      </w:r>
      <w:r w:rsidR="004855DF" w:rsidRPr="004855DF">
        <w:rPr>
          <w:lang w:val="en-GB"/>
        </w:rPr>
        <w:t xml:space="preserve"> contains the full</w:t>
      </w:r>
      <w:r w:rsidR="004855DF">
        <w:rPr>
          <w:lang w:val="en-GB"/>
        </w:rPr>
        <w:t xml:space="preserve"> translation of the enrolment form</w:t>
      </w:r>
    </w:p>
    <w:p w14:paraId="6A10E701" w14:textId="77777777" w:rsidR="003A6A84" w:rsidRDefault="003A6A84" w:rsidP="003A6A84">
      <w:pPr>
        <w:jc w:val="both"/>
        <w:rPr>
          <w:b/>
          <w:bCs/>
          <w:lang w:val="en-GB"/>
        </w:rPr>
      </w:pPr>
      <w:r w:rsidRPr="0027162B">
        <w:rPr>
          <w:b/>
          <w:bCs/>
          <w:lang w:val="en-GB"/>
        </w:rPr>
        <w:t>IMPORTANT</w:t>
      </w:r>
      <w:r>
        <w:rPr>
          <w:b/>
          <w:bCs/>
          <w:lang w:val="en-GB"/>
        </w:rPr>
        <w:t xml:space="preserve">: </w:t>
      </w:r>
    </w:p>
    <w:p w14:paraId="257B122B" w14:textId="77777777" w:rsidR="003A6A84" w:rsidRPr="00FF229D" w:rsidRDefault="003A6A84" w:rsidP="003A6A84">
      <w:pPr>
        <w:pStyle w:val="Paragrafoelenco"/>
        <w:numPr>
          <w:ilvl w:val="0"/>
          <w:numId w:val="10"/>
        </w:numPr>
        <w:jc w:val="both"/>
        <w:rPr>
          <w:lang w:val="en-GB"/>
        </w:rPr>
      </w:pPr>
      <w:r w:rsidRPr="00FF229D">
        <w:rPr>
          <w:lang w:val="en-GB"/>
        </w:rPr>
        <w:t>If you do not have an Italian tax code</w:t>
      </w:r>
      <w:r>
        <w:rPr>
          <w:lang w:val="en-GB"/>
        </w:rPr>
        <w:t xml:space="preserve">, </w:t>
      </w:r>
      <w:r w:rsidRPr="00FF229D">
        <w:rPr>
          <w:lang w:val="en-GB"/>
        </w:rPr>
        <w:t>please enter your passport number.</w:t>
      </w:r>
    </w:p>
    <w:p w14:paraId="1825031A" w14:textId="77777777" w:rsidR="009208BE" w:rsidRPr="007F72F0" w:rsidRDefault="009208BE" w:rsidP="002A3367">
      <w:pPr>
        <w:jc w:val="both"/>
        <w:rPr>
          <w:lang w:val="en-GB"/>
        </w:rPr>
      </w:pPr>
    </w:p>
    <w:p w14:paraId="0BA6069C" w14:textId="43C0F84B" w:rsidR="004362DA" w:rsidRPr="004362DA" w:rsidRDefault="00DB3376" w:rsidP="002A3367">
      <w:pPr>
        <w:jc w:val="both"/>
        <w:rPr>
          <w:sz w:val="28"/>
          <w:szCs w:val="28"/>
        </w:rPr>
      </w:pPr>
      <w:r w:rsidRPr="00BB3913">
        <w:rPr>
          <w:b/>
          <w:bCs/>
          <w:sz w:val="28"/>
          <w:szCs w:val="28"/>
        </w:rPr>
        <w:lastRenderedPageBreak/>
        <w:t>Timeline and deadlines:</w:t>
      </w:r>
    </w:p>
    <w:p w14:paraId="7B5847D7" w14:textId="6AA02D7D" w:rsidR="004362DA" w:rsidRPr="004362DA" w:rsidRDefault="004362DA" w:rsidP="002A3367">
      <w:pPr>
        <w:numPr>
          <w:ilvl w:val="0"/>
          <w:numId w:val="2"/>
        </w:numPr>
        <w:jc w:val="both"/>
      </w:pPr>
      <w:r w:rsidRPr="004362DA">
        <w:rPr>
          <w:b/>
          <w:bCs/>
        </w:rPr>
        <w:t>Application</w:t>
      </w:r>
      <w:r w:rsidR="00DB3376" w:rsidRPr="00BB3913">
        <w:rPr>
          <w:b/>
          <w:bCs/>
        </w:rPr>
        <w:t xml:space="preserve"> for </w:t>
      </w:r>
      <w:proofErr w:type="spellStart"/>
      <w:r w:rsidR="00DB3376" w:rsidRPr="00BB3913">
        <w:rPr>
          <w:b/>
          <w:bCs/>
        </w:rPr>
        <w:t>a</w:t>
      </w:r>
      <w:r w:rsidR="00BB3913" w:rsidRPr="00BB3913">
        <w:rPr>
          <w:b/>
          <w:bCs/>
        </w:rPr>
        <w:t>d</w:t>
      </w:r>
      <w:r w:rsidR="00DB3376" w:rsidRPr="00BB3913">
        <w:rPr>
          <w:b/>
          <w:bCs/>
        </w:rPr>
        <w:t>mi</w:t>
      </w:r>
      <w:r w:rsidR="00BB3913" w:rsidRPr="00BB3913">
        <w:rPr>
          <w:b/>
          <w:bCs/>
        </w:rPr>
        <w:t>s</w:t>
      </w:r>
      <w:r w:rsidR="00DB3376" w:rsidRPr="00BB3913">
        <w:rPr>
          <w:b/>
          <w:bCs/>
        </w:rPr>
        <w:t>sion</w:t>
      </w:r>
      <w:proofErr w:type="spellEnd"/>
      <w:r w:rsidRPr="004362DA">
        <w:rPr>
          <w:b/>
          <w:bCs/>
        </w:rPr>
        <w:t xml:space="preserve"> deadline</w:t>
      </w:r>
      <w:r w:rsidR="00804B26">
        <w:t>: 15/05/2026</w:t>
      </w:r>
    </w:p>
    <w:p w14:paraId="7525B8FD" w14:textId="7C49D994" w:rsidR="00BB3913" w:rsidRPr="00EF788C" w:rsidRDefault="00EF788C" w:rsidP="002A3367">
      <w:pPr>
        <w:numPr>
          <w:ilvl w:val="0"/>
          <w:numId w:val="2"/>
        </w:numPr>
        <w:jc w:val="both"/>
        <w:rPr>
          <w:lang w:val="en-GB"/>
        </w:rPr>
      </w:pPr>
      <w:r w:rsidRPr="00EF788C">
        <w:rPr>
          <w:b/>
          <w:bCs/>
          <w:lang w:val="en-GB"/>
        </w:rPr>
        <w:t>Publication of the list of admitted candidates</w:t>
      </w:r>
      <w:r w:rsidR="00804B26" w:rsidRPr="00BB3913">
        <w:rPr>
          <w:lang w:val="en-GB"/>
        </w:rPr>
        <w:t>: 22/05/2026</w:t>
      </w:r>
      <w:r w:rsidR="00DB3376" w:rsidRPr="00BB3913">
        <w:rPr>
          <w:lang w:val="en-GB"/>
        </w:rPr>
        <w:t xml:space="preserve"> </w:t>
      </w:r>
    </w:p>
    <w:p w14:paraId="2C37FA8D" w14:textId="18E71BE4" w:rsidR="004362DA" w:rsidRDefault="004362DA" w:rsidP="002A3367">
      <w:pPr>
        <w:numPr>
          <w:ilvl w:val="0"/>
          <w:numId w:val="2"/>
        </w:numPr>
        <w:jc w:val="both"/>
      </w:pPr>
      <w:proofErr w:type="spellStart"/>
      <w:r w:rsidRPr="004362DA">
        <w:rPr>
          <w:b/>
          <w:bCs/>
        </w:rPr>
        <w:t>Enrolment</w:t>
      </w:r>
      <w:proofErr w:type="spellEnd"/>
      <w:r w:rsidRPr="004362DA">
        <w:rPr>
          <w:b/>
          <w:bCs/>
        </w:rPr>
        <w:t xml:space="preserve"> </w:t>
      </w:r>
      <w:r w:rsidR="00804B26" w:rsidRPr="00BB3913">
        <w:rPr>
          <w:b/>
          <w:bCs/>
        </w:rPr>
        <w:t xml:space="preserve">and payment </w:t>
      </w:r>
      <w:r w:rsidRPr="004362DA">
        <w:rPr>
          <w:b/>
          <w:bCs/>
        </w:rPr>
        <w:t>deadline</w:t>
      </w:r>
      <w:r w:rsidR="00804B26">
        <w:t>: 29/05/2026</w:t>
      </w:r>
    </w:p>
    <w:p w14:paraId="6E7FDA37" w14:textId="77777777" w:rsidR="00BB3913" w:rsidRDefault="00BB3913" w:rsidP="007F72F0">
      <w:pPr>
        <w:jc w:val="both"/>
        <w:rPr>
          <w:b/>
          <w:bCs/>
          <w:lang w:val="en-GB"/>
        </w:rPr>
      </w:pPr>
    </w:p>
    <w:p w14:paraId="5D31853B" w14:textId="42B32ADB" w:rsidR="007F72F0" w:rsidRPr="007F72F0" w:rsidRDefault="007F72F0" w:rsidP="007F72F0">
      <w:pPr>
        <w:jc w:val="both"/>
        <w:rPr>
          <w:b/>
          <w:bCs/>
          <w:lang w:val="en-GB"/>
        </w:rPr>
      </w:pPr>
      <w:r w:rsidRPr="007F72F0">
        <w:rPr>
          <w:b/>
          <w:bCs/>
          <w:lang w:val="en-GB"/>
        </w:rPr>
        <w:t>Certificate and Open Badge</w:t>
      </w:r>
    </w:p>
    <w:p w14:paraId="4FD11FA5" w14:textId="77777777" w:rsidR="007F72F0" w:rsidRPr="007F72F0" w:rsidRDefault="007F72F0" w:rsidP="007F72F0">
      <w:pPr>
        <w:jc w:val="both"/>
        <w:rPr>
          <w:lang w:val="en-GB"/>
        </w:rPr>
      </w:pPr>
      <w:r w:rsidRPr="007F72F0">
        <w:rPr>
          <w:lang w:val="en-GB"/>
        </w:rPr>
        <w:t>At the end of the Course, participants who, in the judgment of the Course Committee, have completed all required activities and fulfilled all obligations, will receive a certificate of attendance “</w:t>
      </w:r>
      <w:r w:rsidRPr="007F72F0">
        <w:rPr>
          <w:i/>
          <w:iCs/>
          <w:lang w:val="en-GB"/>
        </w:rPr>
        <w:t>not valid for the exercise of professional duties or for scientific research purposes</w:t>
      </w:r>
      <w:r w:rsidRPr="007F72F0">
        <w:rPr>
          <w:lang w:val="en-GB"/>
        </w:rPr>
        <w:t>” (Art. 17, paragraph 3 of Presidential Decree 162/1982), signed by the Course Director.</w:t>
      </w:r>
    </w:p>
    <w:p w14:paraId="132E0024" w14:textId="1DFE08C7" w:rsidR="007F72F0" w:rsidRPr="007F72F0" w:rsidRDefault="007F72F0" w:rsidP="007F72F0">
      <w:pPr>
        <w:jc w:val="both"/>
        <w:rPr>
          <w:lang w:val="en-GB"/>
        </w:rPr>
      </w:pPr>
      <w:r w:rsidRPr="007F72F0">
        <w:rPr>
          <w:lang w:val="en-GB"/>
        </w:rPr>
        <w:t>The request for the issuance of the certificate must be submitted online at the following link:</w:t>
      </w:r>
      <w:r>
        <w:rPr>
          <w:lang w:val="en-GB"/>
        </w:rPr>
        <w:t xml:space="preserve"> </w:t>
      </w:r>
      <w:hyperlink r:id="rId11" w:history="1">
        <w:r w:rsidRPr="007F72F0">
          <w:rPr>
            <w:rStyle w:val="Collegamentoipertestuale"/>
            <w:lang w:val="en-GB"/>
          </w:rPr>
          <w:t>https://survey.unipi.it/index.php/542395?lang=it</w:t>
        </w:r>
      </w:hyperlink>
      <w:r>
        <w:rPr>
          <w:lang w:val="en-GB"/>
        </w:rPr>
        <w:t xml:space="preserve"> after </w:t>
      </w:r>
      <w:r w:rsidRPr="007F72F0">
        <w:rPr>
          <w:lang w:val="en-GB"/>
        </w:rPr>
        <w:t xml:space="preserve">paying a </w:t>
      </w:r>
      <w:r w:rsidRPr="007F72F0">
        <w:rPr>
          <w:b/>
          <w:bCs/>
          <w:lang w:val="en-GB"/>
        </w:rPr>
        <w:t>€16 fee</w:t>
      </w:r>
      <w:r w:rsidRPr="007F72F0">
        <w:rPr>
          <w:lang w:val="en-GB"/>
        </w:rPr>
        <w:t>.</w:t>
      </w:r>
    </w:p>
    <w:p w14:paraId="1368A56E" w14:textId="0A0144D0" w:rsidR="007F72F0" w:rsidRDefault="007F72F0" w:rsidP="007F72F0">
      <w:pPr>
        <w:jc w:val="both"/>
        <w:rPr>
          <w:lang w:val="en-GB"/>
        </w:rPr>
      </w:pPr>
      <w:r w:rsidRPr="007F72F0">
        <w:rPr>
          <w:highlight w:val="yellow"/>
          <w:lang w:val="en-GB"/>
        </w:rPr>
        <w:t xml:space="preserve">The </w:t>
      </w:r>
      <w:r w:rsidR="003A6A84">
        <w:rPr>
          <w:highlight w:val="yellow"/>
          <w:lang w:val="en-GB"/>
        </w:rPr>
        <w:t xml:space="preserve">€16 fee </w:t>
      </w:r>
      <w:r w:rsidRPr="007F72F0">
        <w:rPr>
          <w:highlight w:val="yellow"/>
          <w:lang w:val="en-GB"/>
        </w:rPr>
        <w:t xml:space="preserve">payment can be made via </w:t>
      </w:r>
      <w:proofErr w:type="spellStart"/>
      <w:r w:rsidRPr="007F72F0">
        <w:rPr>
          <w:b/>
          <w:bCs/>
          <w:highlight w:val="yellow"/>
          <w:lang w:val="en-GB"/>
        </w:rPr>
        <w:t>PagoPA</w:t>
      </w:r>
      <w:proofErr w:type="spellEnd"/>
      <w:r w:rsidRPr="007F72F0">
        <w:rPr>
          <w:highlight w:val="yellow"/>
          <w:lang w:val="en-GB"/>
        </w:rPr>
        <w:t xml:space="preserve"> at the following link: </w:t>
      </w:r>
      <w:hyperlink r:id="rId12" w:history="1">
        <w:r w:rsidR="00607FAB" w:rsidRPr="00DE2458">
          <w:rPr>
            <w:rStyle w:val="Collegamentoipertestuale"/>
            <w:lang w:val="en-GB"/>
          </w:rPr>
          <w:t>https://unipi.pagoatenei.cineca.it/frontoffice/modellopagamento?id=1146&amp;lang=en</w:t>
        </w:r>
      </w:hyperlink>
    </w:p>
    <w:p w14:paraId="5A384A6B" w14:textId="77777777" w:rsidR="00BB3913" w:rsidRDefault="00BB3913" w:rsidP="007F72F0">
      <w:pPr>
        <w:jc w:val="both"/>
        <w:rPr>
          <w:b/>
          <w:bCs/>
          <w:lang w:val="en-GB"/>
        </w:rPr>
      </w:pPr>
    </w:p>
    <w:p w14:paraId="42B7B1DB" w14:textId="6ACD458F" w:rsidR="007F72F0" w:rsidRPr="002A3367" w:rsidRDefault="007F72F0" w:rsidP="007F72F0">
      <w:pPr>
        <w:jc w:val="both"/>
        <w:rPr>
          <w:b/>
          <w:bCs/>
          <w:i/>
          <w:iCs/>
          <w:lang w:val="en-GB"/>
        </w:rPr>
      </w:pPr>
      <w:r w:rsidRPr="002A3367">
        <w:rPr>
          <w:b/>
          <w:bCs/>
          <w:i/>
          <w:iCs/>
          <w:lang w:val="en-GB"/>
        </w:rPr>
        <w:t xml:space="preserve">How to translate the </w:t>
      </w:r>
      <w:r>
        <w:rPr>
          <w:b/>
          <w:bCs/>
          <w:i/>
          <w:iCs/>
          <w:lang w:val="en-GB"/>
        </w:rPr>
        <w:t>certificate request</w:t>
      </w:r>
      <w:r w:rsidRPr="002A3367">
        <w:rPr>
          <w:b/>
          <w:bCs/>
          <w:i/>
          <w:iCs/>
          <w:lang w:val="en-GB"/>
        </w:rPr>
        <w:t xml:space="preserve"> form</w:t>
      </w:r>
    </w:p>
    <w:p w14:paraId="1C2EF4A7" w14:textId="77777777" w:rsidR="007F72F0" w:rsidRPr="002A3367" w:rsidRDefault="007F72F0" w:rsidP="007F72F0">
      <w:pPr>
        <w:jc w:val="both"/>
        <w:rPr>
          <w:lang w:val="en-GB"/>
        </w:rPr>
      </w:pPr>
      <w:r w:rsidRPr="002A3367">
        <w:rPr>
          <w:lang w:val="en-GB"/>
        </w:rPr>
        <w:t>The form can be translated by following these steps:</w:t>
      </w:r>
    </w:p>
    <w:p w14:paraId="506C7931" w14:textId="77777777" w:rsidR="007F72F0" w:rsidRPr="002A3367" w:rsidRDefault="007F72F0" w:rsidP="007F72F0">
      <w:pPr>
        <w:numPr>
          <w:ilvl w:val="0"/>
          <w:numId w:val="9"/>
        </w:numPr>
        <w:jc w:val="both"/>
        <w:rPr>
          <w:lang w:val="en-GB"/>
        </w:rPr>
      </w:pPr>
      <w:r w:rsidRPr="002A3367">
        <w:rPr>
          <w:lang w:val="en-GB"/>
        </w:rPr>
        <w:t xml:space="preserve">Click on the </w:t>
      </w:r>
      <w:r w:rsidRPr="002A3367">
        <w:rPr>
          <w:b/>
          <w:bCs/>
          <w:lang w:val="en-GB"/>
        </w:rPr>
        <w:t>three dots</w:t>
      </w:r>
      <w:r w:rsidRPr="002A3367">
        <w:rPr>
          <w:lang w:val="en-GB"/>
        </w:rPr>
        <w:t xml:space="preserve"> in the top-right corner of your web browser</w:t>
      </w:r>
      <w:r>
        <w:rPr>
          <w:lang w:val="en-GB"/>
        </w:rPr>
        <w:t xml:space="preserve"> </w:t>
      </w:r>
    </w:p>
    <w:p w14:paraId="6C72346D" w14:textId="77777777" w:rsidR="007F72F0" w:rsidRPr="002A3367" w:rsidRDefault="007F72F0" w:rsidP="007F72F0">
      <w:pPr>
        <w:numPr>
          <w:ilvl w:val="0"/>
          <w:numId w:val="9"/>
        </w:numPr>
        <w:jc w:val="both"/>
        <w:rPr>
          <w:lang w:val="en-GB"/>
        </w:rPr>
      </w:pPr>
      <w:r w:rsidRPr="002A3367">
        <w:rPr>
          <w:lang w:val="en-GB"/>
        </w:rPr>
        <w:t xml:space="preserve">From the drop-down menu, select </w:t>
      </w:r>
      <w:r w:rsidRPr="002A3367">
        <w:rPr>
          <w:b/>
          <w:bCs/>
          <w:lang w:val="en-GB"/>
        </w:rPr>
        <w:t>“Translate”</w:t>
      </w:r>
      <w:r>
        <w:rPr>
          <w:lang w:val="en-GB"/>
        </w:rPr>
        <w:t xml:space="preserve"> </w:t>
      </w:r>
    </w:p>
    <w:p w14:paraId="6372BCF2" w14:textId="644FCEB4" w:rsidR="007F72F0" w:rsidRDefault="007F72F0" w:rsidP="007F72F0">
      <w:pPr>
        <w:jc w:val="both"/>
        <w:rPr>
          <w:lang w:val="en-GB"/>
        </w:rPr>
      </w:pPr>
      <w:r w:rsidRPr="007F72F0">
        <w:rPr>
          <w:lang w:val="en-GB"/>
        </w:rPr>
        <w:t xml:space="preserve">Alternatively, you may refer to the </w:t>
      </w:r>
      <w:r>
        <w:rPr>
          <w:lang w:val="en-GB"/>
        </w:rPr>
        <w:t xml:space="preserve">PDF </w:t>
      </w:r>
      <w:r w:rsidRPr="007F72F0">
        <w:rPr>
          <w:lang w:val="en-GB"/>
        </w:rPr>
        <w:t>file</w:t>
      </w:r>
      <w:r w:rsidRPr="007F72F0">
        <w:rPr>
          <w:b/>
          <w:bCs/>
          <w:lang w:val="en-GB"/>
        </w:rPr>
        <w:t xml:space="preserve"> “</w:t>
      </w:r>
      <w:r>
        <w:rPr>
          <w:b/>
          <w:bCs/>
          <w:lang w:val="en-GB"/>
        </w:rPr>
        <w:t xml:space="preserve">Certificate </w:t>
      </w:r>
      <w:r w:rsidR="00FF229D">
        <w:rPr>
          <w:b/>
          <w:bCs/>
          <w:lang w:val="en-GB"/>
        </w:rPr>
        <w:t>of attendance</w:t>
      </w:r>
      <w:r>
        <w:rPr>
          <w:b/>
          <w:bCs/>
          <w:lang w:val="en-GB"/>
        </w:rPr>
        <w:t xml:space="preserve"> </w:t>
      </w:r>
      <w:proofErr w:type="spellStart"/>
      <w:r>
        <w:rPr>
          <w:b/>
          <w:bCs/>
          <w:lang w:val="en-GB"/>
        </w:rPr>
        <w:t>form</w:t>
      </w:r>
      <w:r w:rsidR="00892710">
        <w:rPr>
          <w:b/>
          <w:bCs/>
          <w:lang w:val="en-GB"/>
        </w:rPr>
        <w:t>_ENG</w:t>
      </w:r>
      <w:proofErr w:type="spellEnd"/>
      <w:r>
        <w:rPr>
          <w:b/>
          <w:bCs/>
          <w:lang w:val="en-GB"/>
        </w:rPr>
        <w:t>”</w:t>
      </w:r>
      <w:r w:rsidRPr="007F72F0">
        <w:rPr>
          <w:lang w:val="en-GB"/>
        </w:rPr>
        <w:t xml:space="preserve">, </w:t>
      </w:r>
      <w:r w:rsidR="00DB3376">
        <w:rPr>
          <w:lang w:val="en-GB"/>
        </w:rPr>
        <w:t>available at:</w:t>
      </w:r>
      <w:hyperlink r:id="rId13" w:history="1">
        <w:r w:rsidR="00143AFC" w:rsidRPr="00564AEB">
          <w:rPr>
            <w:rStyle w:val="Collegamentoipertestuale"/>
            <w:lang w:val="en-GB"/>
          </w:rPr>
          <w:t>https://www.unipi.it/didattica/corsi/corsi-di-perfezionamento/scienza-della-mente-epistemologia-per-il-pensiero-critico-e-scienze-contemplative-nei-classici-buddhisti-indiani-e-tibetani/</w:t>
        </w:r>
      </w:hyperlink>
      <w:r w:rsidRPr="007F72F0">
        <w:rPr>
          <w:lang w:val="en-GB"/>
        </w:rPr>
        <w:t xml:space="preserve"> </w:t>
      </w:r>
      <w:r w:rsidR="004855DF" w:rsidRPr="004855DF">
        <w:rPr>
          <w:lang w:val="en-GB"/>
        </w:rPr>
        <w:t>which contains the full</w:t>
      </w:r>
      <w:r w:rsidR="004855DF">
        <w:rPr>
          <w:lang w:val="en-GB"/>
        </w:rPr>
        <w:t xml:space="preserve"> translation of the certificate request form</w:t>
      </w:r>
    </w:p>
    <w:p w14:paraId="52491744" w14:textId="77777777" w:rsidR="00FF229D" w:rsidRDefault="00FF229D" w:rsidP="00FF229D">
      <w:pPr>
        <w:jc w:val="both"/>
        <w:rPr>
          <w:b/>
          <w:bCs/>
          <w:lang w:val="en-GB"/>
        </w:rPr>
      </w:pPr>
      <w:r w:rsidRPr="0027162B">
        <w:rPr>
          <w:b/>
          <w:bCs/>
          <w:lang w:val="en-GB"/>
        </w:rPr>
        <w:t>IMPORTANT</w:t>
      </w:r>
      <w:r>
        <w:rPr>
          <w:b/>
          <w:bCs/>
          <w:lang w:val="en-GB"/>
        </w:rPr>
        <w:t xml:space="preserve">: </w:t>
      </w:r>
    </w:p>
    <w:p w14:paraId="0BD826E8" w14:textId="329C2A84" w:rsidR="004855DF" w:rsidRPr="004855DF" w:rsidRDefault="004855DF" w:rsidP="004855DF">
      <w:pPr>
        <w:pStyle w:val="Paragrafoelenco"/>
        <w:numPr>
          <w:ilvl w:val="0"/>
          <w:numId w:val="10"/>
        </w:numPr>
        <w:jc w:val="both"/>
        <w:rPr>
          <w:lang w:val="en-GB"/>
        </w:rPr>
      </w:pPr>
      <w:r w:rsidRPr="00FF229D">
        <w:rPr>
          <w:lang w:val="en-GB"/>
        </w:rPr>
        <w:t>If you do not have an Italian tax code</w:t>
      </w:r>
      <w:r>
        <w:rPr>
          <w:lang w:val="en-GB"/>
        </w:rPr>
        <w:t xml:space="preserve">, </w:t>
      </w:r>
      <w:r w:rsidRPr="00FF229D">
        <w:rPr>
          <w:lang w:val="en-GB"/>
        </w:rPr>
        <w:t>please enter your passport number.</w:t>
      </w:r>
    </w:p>
    <w:p w14:paraId="11E55427" w14:textId="095E9072" w:rsidR="00FF229D" w:rsidRDefault="00FF229D" w:rsidP="00FF229D">
      <w:pPr>
        <w:pStyle w:val="Paragrafoelenco"/>
        <w:numPr>
          <w:ilvl w:val="0"/>
          <w:numId w:val="10"/>
        </w:numPr>
        <w:jc w:val="both"/>
        <w:rPr>
          <w:lang w:val="en-GB"/>
        </w:rPr>
      </w:pPr>
      <w:r w:rsidRPr="00FF229D">
        <w:rPr>
          <w:lang w:val="en-GB"/>
        </w:rPr>
        <w:t xml:space="preserve">In the section </w:t>
      </w:r>
      <w:r w:rsidRPr="00FF229D">
        <w:rPr>
          <w:b/>
          <w:bCs/>
          <w:lang w:val="en-GB"/>
        </w:rPr>
        <w:t>“Attach declaration of payment of stamp duty (FORM B)”</w:t>
      </w:r>
      <w:r w:rsidRPr="00FF229D">
        <w:rPr>
          <w:lang w:val="en-GB"/>
        </w:rPr>
        <w:t xml:space="preserve">, </w:t>
      </w:r>
      <w:r w:rsidRPr="00FF229D">
        <w:rPr>
          <w:b/>
          <w:bCs/>
          <w:u w:val="single"/>
          <w:lang w:val="en-GB"/>
        </w:rPr>
        <w:t>no upload is required</w:t>
      </w:r>
      <w:r w:rsidRPr="00FF229D">
        <w:rPr>
          <w:lang w:val="en-GB"/>
        </w:rPr>
        <w:t xml:space="preserve">. This requirement applies </w:t>
      </w:r>
      <w:r w:rsidRPr="00FF229D">
        <w:rPr>
          <w:b/>
          <w:bCs/>
          <w:lang w:val="en-GB"/>
        </w:rPr>
        <w:t>only to Italian students</w:t>
      </w:r>
      <w:r w:rsidRPr="00FF229D">
        <w:rPr>
          <w:lang w:val="en-GB"/>
        </w:rPr>
        <w:t>.</w:t>
      </w:r>
    </w:p>
    <w:p w14:paraId="23F2E1D0" w14:textId="77777777" w:rsidR="007F72F0" w:rsidRDefault="007F72F0" w:rsidP="007F72F0">
      <w:pPr>
        <w:jc w:val="both"/>
        <w:rPr>
          <w:lang w:val="en-GB"/>
        </w:rPr>
      </w:pPr>
      <w:r w:rsidRPr="007F72F0">
        <w:rPr>
          <w:lang w:val="en-GB"/>
        </w:rPr>
        <w:t xml:space="preserve">Participants may also receive an </w:t>
      </w:r>
      <w:r w:rsidRPr="007F72F0">
        <w:rPr>
          <w:b/>
          <w:bCs/>
          <w:lang w:val="en-GB"/>
        </w:rPr>
        <w:t>Open Badge</w:t>
      </w:r>
      <w:r w:rsidRPr="007F72F0">
        <w:rPr>
          <w:lang w:val="en-GB"/>
        </w:rPr>
        <w:t xml:space="preserve"> certifying the micro-credentials acquired, upon successful completion of the final assessment.</w:t>
      </w:r>
    </w:p>
    <w:p w14:paraId="59E96192" w14:textId="77777777" w:rsidR="00BB3913" w:rsidRDefault="00BB3913" w:rsidP="007F72F0">
      <w:pPr>
        <w:jc w:val="both"/>
        <w:rPr>
          <w:lang w:val="en-GB"/>
        </w:rPr>
      </w:pPr>
    </w:p>
    <w:p w14:paraId="29B5A765" w14:textId="143424F9" w:rsidR="00DB3376" w:rsidRPr="00BB3913" w:rsidRDefault="00DB3376" w:rsidP="007F72F0">
      <w:pPr>
        <w:jc w:val="both"/>
        <w:rPr>
          <w:b/>
          <w:bCs/>
          <w:sz w:val="28"/>
          <w:szCs w:val="28"/>
          <w:lang w:val="en-GB"/>
        </w:rPr>
      </w:pPr>
      <w:r w:rsidRPr="00BB3913">
        <w:rPr>
          <w:b/>
          <w:bCs/>
          <w:sz w:val="28"/>
          <w:szCs w:val="28"/>
          <w:lang w:val="en-GB"/>
        </w:rPr>
        <w:t>Contacts</w:t>
      </w:r>
    </w:p>
    <w:p w14:paraId="24B7D668" w14:textId="277F6EA7" w:rsidR="007F72F0" w:rsidRPr="007F72F0" w:rsidRDefault="003A6A84" w:rsidP="007F72F0">
      <w:pPr>
        <w:jc w:val="both"/>
        <w:rPr>
          <w:lang w:val="en-GB"/>
        </w:rPr>
      </w:pPr>
      <w:r w:rsidRPr="003A6A84">
        <w:rPr>
          <w:lang w:val="en-GB"/>
        </w:rPr>
        <w:lastRenderedPageBreak/>
        <w:t>For further information, please contact:</w:t>
      </w:r>
      <w:r>
        <w:rPr>
          <w:lang w:val="en-GB"/>
        </w:rPr>
        <w:t xml:space="preserve"> </w:t>
      </w:r>
      <w:hyperlink r:id="rId14" w:history="1">
        <w:r w:rsidR="00DB3376" w:rsidRPr="00564AEB">
          <w:rPr>
            <w:rStyle w:val="Collegamentoipertestuale"/>
            <w:lang w:val="en-GB"/>
          </w:rPr>
          <w:t>ciro.conversano@unipi.it</w:t>
        </w:r>
      </w:hyperlink>
      <w:r w:rsidR="00DB3376">
        <w:rPr>
          <w:lang w:val="en-GB"/>
        </w:rPr>
        <w:t xml:space="preserve"> or </w:t>
      </w:r>
      <w:hyperlink r:id="rId15" w:history="1">
        <w:r w:rsidR="00DB3376" w:rsidRPr="00564AEB">
          <w:rPr>
            <w:rStyle w:val="Collegamentoipertestuale"/>
            <w:lang w:val="en-GB"/>
          </w:rPr>
          <w:t>contemplativestudiesitalia@gmail.com</w:t>
        </w:r>
      </w:hyperlink>
      <w:r w:rsidR="00DB3376">
        <w:rPr>
          <w:lang w:val="en-GB"/>
        </w:rPr>
        <w:t xml:space="preserve"> </w:t>
      </w:r>
    </w:p>
    <w:p w14:paraId="17610A8C" w14:textId="77777777" w:rsidR="007F72F0" w:rsidRPr="007F72F0" w:rsidRDefault="007F72F0" w:rsidP="002A3367">
      <w:pPr>
        <w:jc w:val="both"/>
        <w:rPr>
          <w:b/>
          <w:bCs/>
          <w:lang w:val="en-GB"/>
        </w:rPr>
      </w:pPr>
    </w:p>
    <w:p w14:paraId="4C3A35CF" w14:textId="66AC1512" w:rsidR="004362DA" w:rsidRPr="007F72F0" w:rsidRDefault="004362DA" w:rsidP="002A3367">
      <w:pPr>
        <w:jc w:val="both"/>
        <w:rPr>
          <w:lang w:val="en-GB"/>
        </w:rPr>
      </w:pPr>
    </w:p>
    <w:sectPr w:rsidR="004362DA" w:rsidRPr="007F72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26A47"/>
    <w:multiLevelType w:val="hybridMultilevel"/>
    <w:tmpl w:val="1B7A8386"/>
    <w:lvl w:ilvl="0" w:tplc="4FD4C7CA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F3D20"/>
    <w:multiLevelType w:val="multilevel"/>
    <w:tmpl w:val="535E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80283C"/>
    <w:multiLevelType w:val="multilevel"/>
    <w:tmpl w:val="9774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6819F9"/>
    <w:multiLevelType w:val="multilevel"/>
    <w:tmpl w:val="535E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5D11B4"/>
    <w:multiLevelType w:val="multilevel"/>
    <w:tmpl w:val="C270E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F0369F"/>
    <w:multiLevelType w:val="multilevel"/>
    <w:tmpl w:val="72580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C8782A"/>
    <w:multiLevelType w:val="multilevel"/>
    <w:tmpl w:val="535E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027CAA"/>
    <w:multiLevelType w:val="multilevel"/>
    <w:tmpl w:val="535E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C0191B"/>
    <w:multiLevelType w:val="multilevel"/>
    <w:tmpl w:val="8DE27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312454"/>
    <w:multiLevelType w:val="multilevel"/>
    <w:tmpl w:val="C5280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2536501">
    <w:abstractNumId w:val="4"/>
  </w:num>
  <w:num w:numId="2" w16cid:durableId="1437286871">
    <w:abstractNumId w:val="5"/>
  </w:num>
  <w:num w:numId="3" w16cid:durableId="456216824">
    <w:abstractNumId w:val="2"/>
  </w:num>
  <w:num w:numId="4" w16cid:durableId="219219606">
    <w:abstractNumId w:val="8"/>
  </w:num>
  <w:num w:numId="5" w16cid:durableId="1090587819">
    <w:abstractNumId w:val="9"/>
  </w:num>
  <w:num w:numId="6" w16cid:durableId="814876831">
    <w:abstractNumId w:val="3"/>
  </w:num>
  <w:num w:numId="7" w16cid:durableId="1196653630">
    <w:abstractNumId w:val="7"/>
  </w:num>
  <w:num w:numId="8" w16cid:durableId="774906097">
    <w:abstractNumId w:val="1"/>
  </w:num>
  <w:num w:numId="9" w16cid:durableId="716467046">
    <w:abstractNumId w:val="6"/>
  </w:num>
  <w:num w:numId="10" w16cid:durableId="1192768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2DA"/>
    <w:rsid w:val="00143AFC"/>
    <w:rsid w:val="0027162B"/>
    <w:rsid w:val="0028230C"/>
    <w:rsid w:val="002A3367"/>
    <w:rsid w:val="00345C32"/>
    <w:rsid w:val="0038371C"/>
    <w:rsid w:val="003A6A84"/>
    <w:rsid w:val="003B1330"/>
    <w:rsid w:val="004362DA"/>
    <w:rsid w:val="004855DF"/>
    <w:rsid w:val="004A2946"/>
    <w:rsid w:val="00607FAB"/>
    <w:rsid w:val="006F72D0"/>
    <w:rsid w:val="007F72F0"/>
    <w:rsid w:val="00804B26"/>
    <w:rsid w:val="0085153A"/>
    <w:rsid w:val="00892710"/>
    <w:rsid w:val="009208BE"/>
    <w:rsid w:val="009C2BCE"/>
    <w:rsid w:val="00B16922"/>
    <w:rsid w:val="00BB3913"/>
    <w:rsid w:val="00DB3376"/>
    <w:rsid w:val="00E7224F"/>
    <w:rsid w:val="00ED5755"/>
    <w:rsid w:val="00ED712A"/>
    <w:rsid w:val="00EF788C"/>
    <w:rsid w:val="00FF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1829A"/>
  <w15:chartTrackingRefBased/>
  <w15:docId w15:val="{90886D3E-E04C-41BF-A640-6714D9CFA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36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36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62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36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362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36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36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36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36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36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36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62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362D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362D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362D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362D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362D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362D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36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36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36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36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36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362D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362D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362D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36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362D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362D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7224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224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7224F"/>
    <w:rPr>
      <w:color w:val="96607D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F72F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pi.pagoatenei.cineca.it/frontoffice/modellopagamento?id=428&amp;lang=it" TargetMode="External"/><Relationship Id="rId13" Type="http://schemas.openxmlformats.org/officeDocument/2006/relationships/hyperlink" Target="https://www.unipi.it/didattica/corsi/corsi-di-perfezionamento/scienza-della-mente-epistemologia-per-il-pensiero-critico-e-scienze-contemplative-nei-classici-buddhisti-indiani-e-tibetan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nipi.it/index.php/offerta/itemlist/category/93%20no%20later%20than%2022/05/2026" TargetMode="External"/><Relationship Id="rId12" Type="http://schemas.openxmlformats.org/officeDocument/2006/relationships/hyperlink" Target="https://unipi.pagoatenei.cineca.it/frontoffice/modellopagamento?id=1146&amp;lang=e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unipi.it/didattica/corsi/corsi-di-perfezionamento/scienza-della-mente-epistemologia-per-il-pensiero-critico-e-scienze-contemplative-nei-classici-buddhisti-indiani-e-tibetani/" TargetMode="External"/><Relationship Id="rId11" Type="http://schemas.openxmlformats.org/officeDocument/2006/relationships/hyperlink" Target="https://survey.unipi.it/index.php/542395?lang=it" TargetMode="External"/><Relationship Id="rId5" Type="http://schemas.openxmlformats.org/officeDocument/2006/relationships/hyperlink" Target="https://survey.unipi.it/index.php/677446?lang=it" TargetMode="External"/><Relationship Id="rId15" Type="http://schemas.openxmlformats.org/officeDocument/2006/relationships/hyperlink" Target="mailto:contemplativestudiesitalia@gmail.com" TargetMode="External"/><Relationship Id="rId10" Type="http://schemas.openxmlformats.org/officeDocument/2006/relationships/hyperlink" Target="https://www.unipi.it/didattica/corsi/corsi-di-perfezionamento/scienza-della-mente-epistemologia-per-il-pensiero-critico-e-scienze-contemplative-nei-classici-buddhisti-indiani-e-tibetan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rvey.unipi.it/index.php/577914?lang=it" TargetMode="External"/><Relationship Id="rId14" Type="http://schemas.openxmlformats.org/officeDocument/2006/relationships/hyperlink" Target="mailto:ciro.conversano@unip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999</Words>
  <Characters>5699</Characters>
  <Application>Microsoft Office Word</Application>
  <DocSecurity>4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Aleandra Viti</dc:creator>
  <cp:keywords/>
  <dc:description/>
  <cp:lastModifiedBy>Maria Francesca Monteleone</cp:lastModifiedBy>
  <cp:revision>2</cp:revision>
  <dcterms:created xsi:type="dcterms:W3CDTF">2026-03-02T08:42:00Z</dcterms:created>
  <dcterms:modified xsi:type="dcterms:W3CDTF">2026-03-02T08:42:00Z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fb864944-51cd-49fd-aea7-2cfa55df70f2</vt:lpwstr>
  </property>
</Properties>
</file>